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69" w:rsidRPr="005A5A21" w:rsidRDefault="00650138">
      <w:pPr>
        <w:tabs>
          <w:tab w:val="left" w:pos="885"/>
        </w:tabs>
        <w:spacing w:line="578" w:lineRule="exact"/>
        <w:rPr>
          <w:rFonts w:ascii="方正黑体_GBK" w:eastAsia="方正黑体_GBK"/>
          <w:sz w:val="32"/>
          <w:szCs w:val="32"/>
        </w:rPr>
      </w:pPr>
      <w:r w:rsidRPr="005A5A21">
        <w:rPr>
          <w:rFonts w:ascii="方正黑体_GBK" w:eastAsia="方正黑体_GBK" w:hint="eastAsia"/>
          <w:sz w:val="32"/>
          <w:szCs w:val="32"/>
        </w:rPr>
        <w:t>附件3</w:t>
      </w:r>
    </w:p>
    <w:p w:rsidR="00271069" w:rsidRPr="005A5A21" w:rsidRDefault="00650138">
      <w:pPr>
        <w:spacing w:line="578" w:lineRule="exact"/>
        <w:jc w:val="center"/>
        <w:rPr>
          <w:rFonts w:ascii="方正小标宋_GBK" w:eastAsia="方正小标宋_GBK"/>
          <w:sz w:val="44"/>
          <w:szCs w:val="44"/>
        </w:rPr>
      </w:pPr>
      <w:r w:rsidRPr="005A5A21">
        <w:rPr>
          <w:rFonts w:ascii="方正小标宋_GBK" w:eastAsia="方正小标宋_GBK" w:hint="eastAsia"/>
          <w:sz w:val="44"/>
          <w:szCs w:val="44"/>
        </w:rPr>
        <w:t>2020年违法违规私建活人墓摸排情况统计表</w:t>
      </w:r>
    </w:p>
    <w:p w:rsidR="00271069" w:rsidRPr="005A5A21" w:rsidRDefault="00271069">
      <w:pPr>
        <w:spacing w:line="256" w:lineRule="exact"/>
        <w:rPr>
          <w:rFonts w:ascii="方正小标宋_GBK" w:eastAsia="方正小标宋_GBK"/>
          <w:sz w:val="44"/>
          <w:szCs w:val="44"/>
        </w:rPr>
      </w:pPr>
    </w:p>
    <w:tbl>
      <w:tblPr>
        <w:tblW w:w="10275" w:type="dxa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530"/>
        <w:gridCol w:w="895"/>
        <w:gridCol w:w="1207"/>
        <w:gridCol w:w="1543"/>
        <w:gridCol w:w="855"/>
        <w:gridCol w:w="2460"/>
        <w:gridCol w:w="1065"/>
      </w:tblGrid>
      <w:tr w:rsidR="00271069">
        <w:trPr>
          <w:trHeight w:val="15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650138">
            <w:pPr>
              <w:snapToGrid w:val="0"/>
              <w:spacing w:line="256" w:lineRule="exact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650138">
            <w:pPr>
              <w:snapToGrid w:val="0"/>
              <w:spacing w:line="256" w:lineRule="exact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家庭住址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650138">
            <w:pPr>
              <w:snapToGrid w:val="0"/>
              <w:spacing w:line="256" w:lineRule="exact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墓主姓名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650138">
            <w:pPr>
              <w:snapToGrid w:val="0"/>
              <w:spacing w:line="256" w:lineRule="exact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建筑面积</w:t>
            </w:r>
          </w:p>
          <w:p w:rsidR="00271069" w:rsidRDefault="00650138">
            <w:pPr>
              <w:snapToGrid w:val="0"/>
              <w:spacing w:line="256" w:lineRule="exact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（平方米）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650138">
            <w:pPr>
              <w:snapToGrid w:val="0"/>
              <w:spacing w:line="256" w:lineRule="exact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建造时间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650138">
            <w:pPr>
              <w:snapToGrid w:val="0"/>
              <w:spacing w:line="256" w:lineRule="exact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占地</w:t>
            </w:r>
          </w:p>
          <w:p w:rsidR="00271069" w:rsidRDefault="00650138">
            <w:pPr>
              <w:snapToGrid w:val="0"/>
              <w:spacing w:line="256" w:lineRule="exact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类别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650138">
            <w:pPr>
              <w:snapToGrid w:val="0"/>
              <w:spacing w:line="256" w:lineRule="exact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墓主联系方式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650138">
            <w:pPr>
              <w:snapToGrid w:val="0"/>
              <w:spacing w:line="256" w:lineRule="exact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墓主是否为党员干部</w:t>
            </w:r>
          </w:p>
        </w:tc>
      </w:tr>
      <w:tr w:rsidR="00271069">
        <w:trPr>
          <w:trHeight w:val="7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71069">
        <w:trPr>
          <w:trHeight w:val="7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71069">
        <w:trPr>
          <w:trHeight w:val="7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71069">
        <w:trPr>
          <w:trHeight w:val="7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71069">
        <w:trPr>
          <w:trHeight w:val="7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71069">
        <w:trPr>
          <w:trHeight w:val="7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71069">
        <w:trPr>
          <w:trHeight w:val="7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71069">
        <w:trPr>
          <w:trHeight w:val="7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71069">
        <w:trPr>
          <w:trHeight w:val="7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71069">
        <w:trPr>
          <w:trHeight w:val="7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71069">
        <w:trPr>
          <w:trHeight w:val="7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71069">
        <w:trPr>
          <w:trHeight w:val="7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</w:tbl>
    <w:p w:rsidR="00271069" w:rsidRDefault="00271069">
      <w:pPr>
        <w:pStyle w:val="Default"/>
        <w:rPr>
          <w:rFonts w:eastAsia="宋体"/>
        </w:rPr>
      </w:pPr>
    </w:p>
    <w:sectPr w:rsidR="00271069" w:rsidSect="00155191">
      <w:footerReference w:type="even" r:id="rId7"/>
      <w:footerReference w:type="default" r:id="rId8"/>
      <w:pgSz w:w="11906" w:h="16838" w:code="9"/>
      <w:pgMar w:top="2098" w:right="1531" w:bottom="1985" w:left="1531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560" w:rsidRDefault="00031560" w:rsidP="00155191">
      <w:r>
        <w:separator/>
      </w:r>
    </w:p>
  </w:endnote>
  <w:endnote w:type="continuationSeparator" w:id="1">
    <w:p w:rsidR="00031560" w:rsidRDefault="00031560" w:rsidP="00155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A0" w:rsidRPr="00704CA0" w:rsidRDefault="00704CA0" w:rsidP="00704CA0">
    <w:pPr>
      <w:pStyle w:val="a3"/>
      <w:ind w:leftChars="100" w:left="210"/>
      <w:rPr>
        <w:rFonts w:ascii="宋体" w:hAnsi="宋体"/>
        <w:sz w:val="28"/>
        <w:szCs w:val="28"/>
      </w:rPr>
    </w:pPr>
    <w:r w:rsidRPr="00704CA0">
      <w:rPr>
        <w:rFonts w:ascii="宋体" w:hAnsi="宋体" w:hint="eastAsia"/>
        <w:sz w:val="28"/>
        <w:szCs w:val="28"/>
      </w:rPr>
      <w:t>—</w:t>
    </w:r>
    <w:sdt>
      <w:sdtPr>
        <w:rPr>
          <w:rFonts w:ascii="宋体" w:hAnsi="宋体"/>
          <w:sz w:val="28"/>
          <w:szCs w:val="28"/>
        </w:rPr>
        <w:id w:val="12554835"/>
        <w:docPartObj>
          <w:docPartGallery w:val="Page Numbers (Bottom of Page)"/>
          <w:docPartUnique/>
        </w:docPartObj>
      </w:sdtPr>
      <w:sdtContent>
        <w:r w:rsidR="005E5E37" w:rsidRPr="00704CA0">
          <w:rPr>
            <w:rFonts w:ascii="宋体" w:hAnsi="宋体"/>
            <w:sz w:val="28"/>
            <w:szCs w:val="28"/>
          </w:rPr>
          <w:fldChar w:fldCharType="begin"/>
        </w:r>
        <w:r w:rsidRPr="00704CA0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5E5E37" w:rsidRPr="00704CA0">
          <w:rPr>
            <w:rFonts w:ascii="宋体" w:hAnsi="宋体"/>
            <w:sz w:val="28"/>
            <w:szCs w:val="28"/>
          </w:rPr>
          <w:fldChar w:fldCharType="separate"/>
        </w:r>
        <w:r w:rsidR="00ED2B72" w:rsidRPr="00ED2B72">
          <w:rPr>
            <w:rFonts w:ascii="宋体" w:hAnsi="宋体"/>
            <w:noProof/>
            <w:sz w:val="28"/>
            <w:szCs w:val="28"/>
            <w:lang w:val="zh-CN"/>
          </w:rPr>
          <w:t>10</w:t>
        </w:r>
        <w:r w:rsidR="005E5E37" w:rsidRPr="00704CA0">
          <w:rPr>
            <w:rFonts w:ascii="宋体" w:hAnsi="宋体"/>
            <w:sz w:val="28"/>
            <w:szCs w:val="28"/>
          </w:rPr>
          <w:fldChar w:fldCharType="end"/>
        </w:r>
        <w:r w:rsidRPr="00704CA0">
          <w:rPr>
            <w:rFonts w:ascii="宋体" w:hAnsi="宋体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4823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704CA0" w:rsidRPr="00704CA0" w:rsidRDefault="00704CA0" w:rsidP="00704CA0">
        <w:pPr>
          <w:pStyle w:val="a3"/>
          <w:ind w:rightChars="100" w:right="210"/>
          <w:jc w:val="right"/>
          <w:rPr>
            <w:rFonts w:ascii="宋体" w:hAnsi="宋体"/>
            <w:sz w:val="28"/>
            <w:szCs w:val="28"/>
          </w:rPr>
        </w:pPr>
        <w:r w:rsidRPr="00704CA0">
          <w:rPr>
            <w:rFonts w:ascii="宋体" w:hAnsi="宋体" w:hint="eastAsia"/>
            <w:sz w:val="28"/>
            <w:szCs w:val="28"/>
          </w:rPr>
          <w:t>—</w:t>
        </w:r>
        <w:r w:rsidR="005E5E37" w:rsidRPr="00704CA0">
          <w:rPr>
            <w:rFonts w:ascii="宋体" w:hAnsi="宋体"/>
            <w:sz w:val="28"/>
            <w:szCs w:val="28"/>
          </w:rPr>
          <w:fldChar w:fldCharType="begin"/>
        </w:r>
        <w:r w:rsidRPr="00704CA0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5E5E37" w:rsidRPr="00704CA0">
          <w:rPr>
            <w:rFonts w:ascii="宋体" w:hAnsi="宋体"/>
            <w:sz w:val="28"/>
            <w:szCs w:val="28"/>
          </w:rPr>
          <w:fldChar w:fldCharType="separate"/>
        </w:r>
        <w:r w:rsidR="00ED2B72" w:rsidRPr="00ED2B72">
          <w:rPr>
            <w:rFonts w:ascii="宋体" w:hAnsi="宋体"/>
            <w:noProof/>
            <w:sz w:val="28"/>
            <w:szCs w:val="28"/>
            <w:lang w:val="zh-CN"/>
          </w:rPr>
          <w:t>1</w:t>
        </w:r>
        <w:r w:rsidR="005E5E37" w:rsidRPr="00704CA0">
          <w:rPr>
            <w:rFonts w:ascii="宋体" w:hAnsi="宋体"/>
            <w:sz w:val="28"/>
            <w:szCs w:val="28"/>
          </w:rPr>
          <w:fldChar w:fldCharType="end"/>
        </w:r>
        <w:r w:rsidRPr="00704CA0">
          <w:rPr>
            <w:rFonts w:ascii="宋体" w:hAnsi="宋体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560" w:rsidRDefault="00031560" w:rsidP="00155191">
      <w:r>
        <w:separator/>
      </w:r>
    </w:p>
  </w:footnote>
  <w:footnote w:type="continuationSeparator" w:id="1">
    <w:p w:rsidR="00031560" w:rsidRDefault="00031560" w:rsidP="001551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3CC70E8"/>
    <w:rsid w:val="00031560"/>
    <w:rsid w:val="000A180E"/>
    <w:rsid w:val="00155191"/>
    <w:rsid w:val="001E2515"/>
    <w:rsid w:val="001F4FB7"/>
    <w:rsid w:val="00271069"/>
    <w:rsid w:val="00455212"/>
    <w:rsid w:val="00505127"/>
    <w:rsid w:val="005A5A21"/>
    <w:rsid w:val="005C1F1A"/>
    <w:rsid w:val="005E5E37"/>
    <w:rsid w:val="00650138"/>
    <w:rsid w:val="00704CA0"/>
    <w:rsid w:val="0096437F"/>
    <w:rsid w:val="00BE070D"/>
    <w:rsid w:val="00D22382"/>
    <w:rsid w:val="00DA680D"/>
    <w:rsid w:val="00ED2B72"/>
    <w:rsid w:val="02C667D2"/>
    <w:rsid w:val="03CC70E8"/>
    <w:rsid w:val="0868630A"/>
    <w:rsid w:val="21DD23B5"/>
    <w:rsid w:val="23E9531D"/>
    <w:rsid w:val="423906E6"/>
    <w:rsid w:val="59F4682E"/>
    <w:rsid w:val="65831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271069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271069"/>
    <w:pPr>
      <w:widowControl w:val="0"/>
      <w:autoSpaceDE w:val="0"/>
      <w:autoSpaceDN w:val="0"/>
      <w:adjustRightInd w:val="0"/>
    </w:pPr>
    <w:rPr>
      <w:rFonts w:ascii="Microsoft JhengHei" w:eastAsia="Microsoft JhengHei" w:cs="Microsoft JhengHei"/>
      <w:color w:val="000000"/>
      <w:sz w:val="24"/>
      <w:szCs w:val="24"/>
    </w:rPr>
  </w:style>
  <w:style w:type="paragraph" w:styleId="a3">
    <w:name w:val="footer"/>
    <w:basedOn w:val="a"/>
    <w:link w:val="Char"/>
    <w:uiPriority w:val="99"/>
    <w:qFormat/>
    <w:rsid w:val="0027106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Strong"/>
    <w:basedOn w:val="a0"/>
    <w:qFormat/>
    <w:rsid w:val="00271069"/>
    <w:rPr>
      <w:b/>
    </w:rPr>
  </w:style>
  <w:style w:type="paragraph" w:styleId="a5">
    <w:name w:val="header"/>
    <w:basedOn w:val="a"/>
    <w:link w:val="Char0"/>
    <w:rsid w:val="00155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55191"/>
    <w:rPr>
      <w:rFonts w:ascii="Times New Roman" w:hAnsi="Times New Roman"/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55191"/>
    <w:pPr>
      <w:ind w:leftChars="2500" w:left="100"/>
    </w:pPr>
  </w:style>
  <w:style w:type="character" w:customStyle="1" w:styleId="Char1">
    <w:name w:val="日期 Char"/>
    <w:basedOn w:val="a0"/>
    <w:link w:val="a6"/>
    <w:rsid w:val="00155191"/>
    <w:rPr>
      <w:rFonts w:ascii="Times New Roman" w:hAnsi="Times New Roman"/>
      <w:kern w:val="2"/>
      <w:sz w:val="21"/>
      <w:szCs w:val="22"/>
    </w:rPr>
  </w:style>
  <w:style w:type="character" w:customStyle="1" w:styleId="Char">
    <w:name w:val="页脚 Char"/>
    <w:basedOn w:val="a0"/>
    <w:link w:val="a3"/>
    <w:uiPriority w:val="99"/>
    <w:rsid w:val="00704CA0"/>
    <w:rPr>
      <w:rFonts w:ascii="Times New Roman" w:hAnsi="Times New Roman"/>
      <w:kern w:val="2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BGPT</cp:lastModifiedBy>
  <cp:revision>2</cp:revision>
  <cp:lastPrinted>2020-01-22T09:18:00Z</cp:lastPrinted>
  <dcterms:created xsi:type="dcterms:W3CDTF">2020-12-04T01:47:00Z</dcterms:created>
  <dcterms:modified xsi:type="dcterms:W3CDTF">2020-12-04T01:47:00Z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